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27" w:rsidRDefault="00B70D27" w:rsidP="00B70D2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Projekt                          Uchwała Nr //2024</w:t>
      </w:r>
    </w:p>
    <w:p w:rsidR="00B70D27" w:rsidRDefault="00B70D27" w:rsidP="00B70D2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Rady Miejskiej Gminy Koźminek</w:t>
      </w:r>
    </w:p>
    <w:p w:rsidR="00B70D27" w:rsidRDefault="00B70D27" w:rsidP="00B70D2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2024r.</w:t>
      </w:r>
    </w:p>
    <w:p w:rsidR="00B70D27" w:rsidRDefault="00B70D27" w:rsidP="00B70D27">
      <w:pPr>
        <w:pStyle w:val="Default"/>
        <w:jc w:val="center"/>
        <w:rPr>
          <w:sz w:val="28"/>
          <w:szCs w:val="28"/>
        </w:rPr>
      </w:pPr>
    </w:p>
    <w:p w:rsidR="00B70D27" w:rsidRDefault="00B70D27" w:rsidP="00B70D2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sprawie zmiany uchwały Nr XXVII/206/2012 Rady Gminy Koźminek z dnia 28 grudnia 2012r. w sprawie nadania Statutu Samodzielnego Publicznego Zakładu Opieki Zdrowotnej Gminnego Ośrodka Zdrowia w Koźminku.</w:t>
      </w:r>
    </w:p>
    <w:p w:rsidR="00B70D27" w:rsidRDefault="00B70D27" w:rsidP="00B70D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B70D27" w:rsidRDefault="00B70D27" w:rsidP="00B70D27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Na podstawie art. 18 ust. 2 pkt 15 oraz art. 40 ust.1 ustawy z dnia 8 marca 1990 r. o samorządzie gminnym (Dz. U. z 2024r., poz. 609 ze zm.) oraz art. 42 ust. 1,2 i 4 ustawy z dnia 15 kwietnia 2011r. o działalności leczniczej (Dz. U. z 2023r., poz. 991 ze zm.), Rada Miejska Gminy Koźminek  uchwala, co następuje: </w:t>
      </w:r>
    </w:p>
    <w:p w:rsidR="00B70D27" w:rsidRDefault="00B70D27" w:rsidP="00B70D27">
      <w:pPr>
        <w:pStyle w:val="Default"/>
      </w:pPr>
    </w:p>
    <w:p w:rsidR="00B70D27" w:rsidRDefault="00B70D27" w:rsidP="00B70D27">
      <w:pPr>
        <w:pStyle w:val="Default"/>
      </w:pPr>
      <w:r>
        <w:t xml:space="preserve"> </w:t>
      </w:r>
      <w:r>
        <w:rPr>
          <w:b/>
        </w:rPr>
        <w:t>§1</w:t>
      </w:r>
      <w:r>
        <w:t xml:space="preserve">.W Załączniku do uchwały Nr XXVII/206/2012 Rady Gminy Koźminek z dnia 28 grudnia 2012r. w sprawie nadania Statutu Samodzielnego Publicznego Zakładu Opieki Zdrowotnej Gminnego Ośrodka Zdrowia w Koźminku wprowadza się następujące zmiany:”§18 </w:t>
      </w:r>
      <w:r w:rsidR="00663012">
        <w:t>ust.</w:t>
      </w:r>
      <w:bookmarkStart w:id="0" w:name="_GoBack"/>
      <w:bookmarkEnd w:id="0"/>
      <w:r>
        <w:t xml:space="preserve"> 2 otrzymuje brzmienie: Kadencja Rady Społecznej upływa z końcem kadencji Rady Miejskiej Gminy”.</w:t>
      </w:r>
    </w:p>
    <w:p w:rsidR="00B70D27" w:rsidRDefault="00B70D27" w:rsidP="00B70D27">
      <w:pPr>
        <w:pStyle w:val="Default"/>
        <w:rPr>
          <w:bCs/>
          <w:sz w:val="23"/>
          <w:szCs w:val="23"/>
        </w:rPr>
      </w:pPr>
    </w:p>
    <w:p w:rsidR="00B70D27" w:rsidRDefault="00B70D27" w:rsidP="00B70D27">
      <w:pPr>
        <w:pStyle w:val="Default"/>
      </w:pPr>
      <w:r>
        <w:rPr>
          <w:b/>
          <w:bCs/>
        </w:rPr>
        <w:t xml:space="preserve">§ 2. </w:t>
      </w:r>
      <w:r>
        <w:t>Wykonanie uchwały powierza się Burmistrzowi Gminy Koźminek.</w:t>
      </w:r>
    </w:p>
    <w:p w:rsidR="00B70D27" w:rsidRDefault="00B70D27" w:rsidP="00B70D27">
      <w:pPr>
        <w:pStyle w:val="Default"/>
      </w:pPr>
    </w:p>
    <w:p w:rsidR="00B70D27" w:rsidRPr="00B70D27" w:rsidRDefault="00B70D27" w:rsidP="00B70D27">
      <w:pP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b/>
          <w:bCs/>
        </w:rPr>
        <w:t xml:space="preserve">§ 3. </w:t>
      </w:r>
      <w:r w:rsidRPr="00B70D27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wchodzi w życie po upływie 14 dni od dnia opublikowania w Dzienniku  Urzędowym Województwa Wielkopolskiego.  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B70D27" w:rsidRDefault="00B70D27" w:rsidP="00B70D27">
      <w:pPr>
        <w:pStyle w:val="Default"/>
      </w:pPr>
    </w:p>
    <w:p w:rsidR="00B70D27" w:rsidRDefault="00B70D27" w:rsidP="00B70D27">
      <w:pPr>
        <w:rPr>
          <w:sz w:val="24"/>
          <w:szCs w:val="24"/>
        </w:rPr>
      </w:pPr>
    </w:p>
    <w:p w:rsidR="00B70D27" w:rsidRDefault="00B70D27" w:rsidP="00B70D27"/>
    <w:p w:rsidR="00B70D27" w:rsidRDefault="00B70D27" w:rsidP="00B70D27"/>
    <w:p w:rsidR="00B70D27" w:rsidRDefault="00B70D27" w:rsidP="00B70D27"/>
    <w:p w:rsidR="00B70D27" w:rsidRDefault="00B70D27" w:rsidP="00B70D27"/>
    <w:p w:rsidR="00B70D27" w:rsidRDefault="00B70D27" w:rsidP="00B70D27"/>
    <w:p w:rsidR="00B70D27" w:rsidRDefault="00B70D27" w:rsidP="00B70D27"/>
    <w:p w:rsidR="00B70D27" w:rsidRDefault="00B70D27" w:rsidP="00B70D27"/>
    <w:p w:rsidR="00B70D27" w:rsidRDefault="00B70D27" w:rsidP="00B70D27"/>
    <w:p w:rsidR="00B70D27" w:rsidRDefault="00B70D27" w:rsidP="00B70D27"/>
    <w:p w:rsidR="00B70D27" w:rsidRDefault="00B70D27" w:rsidP="00B70D27"/>
    <w:p w:rsidR="00B70D27" w:rsidRDefault="00B70D27" w:rsidP="00B70D27">
      <w:pPr>
        <w:pStyle w:val="Default"/>
        <w:rPr>
          <w:sz w:val="20"/>
          <w:szCs w:val="20"/>
        </w:rPr>
      </w:pPr>
    </w:p>
    <w:p w:rsidR="00B70D27" w:rsidRDefault="00B70D27" w:rsidP="00B70D27">
      <w:pPr>
        <w:pStyle w:val="Default"/>
        <w:rPr>
          <w:sz w:val="20"/>
          <w:szCs w:val="20"/>
        </w:rPr>
      </w:pPr>
    </w:p>
    <w:p w:rsidR="00B70D27" w:rsidRDefault="00B70D27" w:rsidP="00B70D27">
      <w:pPr>
        <w:pStyle w:val="Default"/>
        <w:rPr>
          <w:sz w:val="20"/>
          <w:szCs w:val="20"/>
        </w:rPr>
      </w:pPr>
    </w:p>
    <w:p w:rsidR="00B70D27" w:rsidRDefault="00B70D27" w:rsidP="00B70D27">
      <w:pPr>
        <w:pStyle w:val="Default"/>
        <w:rPr>
          <w:sz w:val="20"/>
          <w:szCs w:val="20"/>
        </w:rPr>
      </w:pPr>
    </w:p>
    <w:p w:rsidR="00B70D27" w:rsidRDefault="00B70D27" w:rsidP="00B70D27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Uzasadnienie</w:t>
      </w:r>
    </w:p>
    <w:p w:rsidR="00B70D27" w:rsidRDefault="00B70D27" w:rsidP="00B70D27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do Uchwały Nr//2024</w:t>
      </w:r>
    </w:p>
    <w:p w:rsidR="00B70D27" w:rsidRDefault="00B70D27" w:rsidP="00B70D27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Rady Miejskiej Gminy Koźminek</w:t>
      </w:r>
    </w:p>
    <w:p w:rsidR="00B70D27" w:rsidRDefault="00B70D27" w:rsidP="00B70D27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z dnia 2024r.</w:t>
      </w:r>
    </w:p>
    <w:p w:rsidR="00B70D27" w:rsidRDefault="00B70D27" w:rsidP="00B70D27">
      <w:pPr>
        <w:pStyle w:val="Default"/>
        <w:jc w:val="center"/>
        <w:rPr>
          <w:b/>
          <w:bCs/>
          <w:color w:val="auto"/>
        </w:rPr>
      </w:pPr>
    </w:p>
    <w:p w:rsidR="00B70D27" w:rsidRDefault="00B70D27" w:rsidP="00B70D2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sprawie zmiany uchwały Nr XXVII/206/2012 Rady Gminy Koźminek z dnia 28 grudnia 2012r. w sprawie nadania Statutu Samodzielnego Publicznego Zakładu Opieki Zdrowotnej Gminnego Ośrodka Zdrowia w Koźminku.</w:t>
      </w:r>
    </w:p>
    <w:p w:rsidR="00B70D27" w:rsidRDefault="00B70D27" w:rsidP="00B70D27">
      <w:pPr>
        <w:pStyle w:val="Default"/>
        <w:jc w:val="both"/>
        <w:rPr>
          <w:color w:val="FF0000"/>
        </w:rPr>
      </w:pPr>
    </w:p>
    <w:p w:rsidR="00B70D27" w:rsidRDefault="00B70D27" w:rsidP="00B70D27">
      <w:pPr>
        <w:pStyle w:val="Default"/>
        <w:jc w:val="both"/>
        <w:rPr>
          <w:color w:val="FF0000"/>
        </w:rPr>
      </w:pPr>
    </w:p>
    <w:p w:rsidR="00B70D27" w:rsidRDefault="00B70D27" w:rsidP="00B70D2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W Statucie wprowadza się zmianę dotyczącą czasu trwania kadencji Rady Społecznej. Zgodnie obowiązującymi przepisami ustawy z dnia 11 stycznia 2018r. o zmianie niektórych ustaw w celu zwiększenia udziału obywateli w procesie wybierania, funkcjonowania               i kontrolowania niektórych organów publicznych, kadencja Rady Gminy trwa 5 lat. Z uwagi na to, że w skład Rady Społecznej powołani są przedstawiciele Rady Miejskiej Gminy zasadne jest dostosowanie czasu trwania kadencji Rady Społecznej Samodzielnego Publicznego Zakładu Opieki Zdrowotnej Gminnego Ośrodka Zdrowia w Koźminku do kadencji Rady Miejskiej Gminy Koźminek.</w:t>
      </w:r>
    </w:p>
    <w:p w:rsidR="00B70D27" w:rsidRDefault="00B70D27" w:rsidP="00B70D2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W związku z powyższym podjęcie niniejszej uchwały jest uzasadnione.</w:t>
      </w:r>
    </w:p>
    <w:p w:rsidR="00B70D27" w:rsidRDefault="00B70D27" w:rsidP="00B70D27">
      <w:pPr>
        <w:pStyle w:val="Default"/>
        <w:jc w:val="both"/>
        <w:rPr>
          <w:color w:val="auto"/>
        </w:rPr>
      </w:pPr>
    </w:p>
    <w:p w:rsidR="00B70D27" w:rsidRDefault="00B70D27" w:rsidP="00B70D27">
      <w:pPr>
        <w:pStyle w:val="NormalnyWeb"/>
        <w:jc w:val="both"/>
        <w:rPr>
          <w:i/>
        </w:rPr>
      </w:pPr>
      <w:r>
        <w:tab/>
      </w:r>
    </w:p>
    <w:p w:rsidR="00B70D27" w:rsidRDefault="00B70D27" w:rsidP="00B70D27"/>
    <w:p w:rsidR="00B70D27" w:rsidRDefault="00B70D27" w:rsidP="00B70D27"/>
    <w:p w:rsidR="00D4678B" w:rsidRDefault="00D4678B"/>
    <w:sectPr w:rsidR="00D4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0A"/>
    <w:rsid w:val="00663012"/>
    <w:rsid w:val="0070430A"/>
    <w:rsid w:val="00B70D27"/>
    <w:rsid w:val="00D4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D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70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semiHidden/>
    <w:rsid w:val="00B70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D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70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semiHidden/>
    <w:rsid w:val="00B70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Kurek</dc:creator>
  <cp:keywords/>
  <dc:description/>
  <cp:lastModifiedBy>Marianna Kurek</cp:lastModifiedBy>
  <cp:revision>3</cp:revision>
  <cp:lastPrinted>2024-05-08T06:48:00Z</cp:lastPrinted>
  <dcterms:created xsi:type="dcterms:W3CDTF">2024-04-23T08:29:00Z</dcterms:created>
  <dcterms:modified xsi:type="dcterms:W3CDTF">2024-05-08T06:48:00Z</dcterms:modified>
</cp:coreProperties>
</file>